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8" w:after="0"/>
        <w:ind w:right="688" w:firstLine="709"/>
        <w:jc w:val="right"/>
        <w:rPr/>
      </w:pPr>
      <w:r>
        <w:rPr/>
        <w:t>Приложение 11</w:t>
      </w:r>
    </w:p>
    <w:p>
      <w:pPr>
        <w:pStyle w:val="Style16"/>
        <w:ind w:firstLine="709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3" w:after="0"/>
        <w:ind w:firstLine="709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widowControl w:val="false"/>
        <w:bidi w:val="0"/>
        <w:spacing w:lineRule="auto" w:line="240" w:before="90" w:after="0"/>
        <w:ind w:left="0" w:right="0" w:firstLine="680"/>
        <w:jc w:val="both"/>
        <w:rPr>
          <w:b/>
          <w:b/>
          <w:sz w:val="24"/>
        </w:rPr>
      </w:pPr>
      <w:r>
        <w:rPr>
          <w:b/>
          <w:sz w:val="24"/>
        </w:rPr>
        <w:t xml:space="preserve">Примерный шаблон защиты </w:t>
      </w:r>
      <w:bookmarkStart w:id="0" w:name="_GoBack"/>
      <w:bookmarkEnd w:id="0"/>
      <w:r>
        <w:rPr>
          <w:b/>
          <w:sz w:val="24"/>
        </w:rPr>
        <w:t>проекта</w:t>
      </w:r>
    </w:p>
    <w:p>
      <w:pPr>
        <w:pStyle w:val="Normal"/>
        <w:widowControl w:val="false"/>
        <w:bidi w:val="0"/>
        <w:spacing w:lineRule="auto" w:line="240" w:before="132" w:after="0"/>
        <w:ind w:left="0" w:right="0" w:firstLine="680"/>
        <w:jc w:val="both"/>
        <w:rPr>
          <w:i/>
          <w:i/>
          <w:sz w:val="24"/>
        </w:rPr>
      </w:pPr>
      <w:r>
        <w:rPr>
          <w:i/>
          <w:sz w:val="24"/>
        </w:rPr>
        <w:t>Введение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40" w:leader="none"/>
          <w:tab w:val="left" w:pos="2322" w:leader="none"/>
        </w:tabs>
        <w:bidi w:val="0"/>
        <w:spacing w:lineRule="auto" w:line="240" w:before="139" w:after="0"/>
        <w:ind w:left="0" w:right="0" w:firstLine="680"/>
        <w:jc w:val="both"/>
        <w:rPr/>
      </w:pPr>
      <w:r>
        <w:rPr>
          <w:sz w:val="24"/>
        </w:rPr>
        <w:t>Тема моего 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40" w:leader="none"/>
          <w:tab w:val="left" w:pos="2322" w:leader="none"/>
        </w:tabs>
        <w:bidi w:val="0"/>
        <w:spacing w:lineRule="auto" w:line="240" w:before="137" w:after="0"/>
        <w:ind w:left="0" w:right="0" w:firstLine="680"/>
        <w:jc w:val="both"/>
        <w:rPr/>
      </w:pPr>
      <w:r>
        <w:rPr>
          <w:sz w:val="24"/>
        </w:rPr>
        <w:t>Я выбрал эту тему, потому что</w:t>
      </w:r>
      <w:r>
        <w:rPr>
          <w:spacing w:val="50"/>
          <w:sz w:val="24"/>
        </w:rPr>
        <w:t xml:space="preserve"> </w:t>
      </w:r>
      <w:r>
        <w:rPr>
          <w:sz w:val="24"/>
        </w:rPr>
        <w:t>………………………………………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40" w:leader="none"/>
          <w:tab w:val="left" w:pos="2322" w:leader="none"/>
        </w:tabs>
        <w:bidi w:val="0"/>
        <w:spacing w:lineRule="auto" w:line="240" w:before="139" w:after="0"/>
        <w:ind w:left="0" w:right="0" w:firstLine="680"/>
        <w:jc w:val="both"/>
        <w:rPr/>
      </w:pPr>
      <w:r>
        <w:rPr>
          <w:sz w:val="24"/>
        </w:rPr>
        <w:t>Цель моей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40" w:leader="none"/>
          <w:tab w:val="left" w:pos="2322" w:leader="none"/>
        </w:tabs>
        <w:bidi w:val="0"/>
        <w:spacing w:lineRule="auto" w:line="240" w:before="137" w:after="0"/>
        <w:ind w:left="0" w:right="0" w:firstLine="680"/>
        <w:jc w:val="both"/>
        <w:rPr/>
      </w:pPr>
      <w:r>
        <w:rPr>
          <w:sz w:val="24"/>
        </w:rPr>
        <w:t>Проектным продуктом будет …………………………………………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40" w:leader="none"/>
          <w:tab w:val="left" w:pos="2322" w:leader="none"/>
        </w:tabs>
        <w:bidi w:val="0"/>
        <w:spacing w:lineRule="auto" w:line="240" w:before="139" w:after="0"/>
        <w:ind w:left="0" w:right="0" w:firstLine="680"/>
        <w:jc w:val="both"/>
        <w:rPr/>
      </w:pPr>
      <w:r>
        <w:rPr>
          <w:sz w:val="24"/>
        </w:rPr>
        <w:t>Этот продукт поможет, так как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40" w:leader="none"/>
          <w:tab w:val="left" w:pos="2322" w:leader="none"/>
        </w:tabs>
        <w:bidi w:val="0"/>
        <w:spacing w:lineRule="auto" w:line="240" w:before="138" w:after="0"/>
        <w:ind w:left="0" w:right="0" w:firstLine="680"/>
        <w:jc w:val="both"/>
        <w:rPr/>
      </w:pPr>
      <w:r>
        <w:rPr>
          <w:sz w:val="24"/>
        </w:rPr>
        <w:t>План моей работы (указать время выполнения и перечислить все промежуточные этапы):</w:t>
      </w:r>
      <w:r>
        <w:rPr>
          <w:spacing w:val="-17"/>
          <w:sz w:val="24"/>
        </w:rPr>
        <w:t xml:space="preserve"> </w:t>
      </w:r>
      <w:r>
        <w:rPr>
          <w:sz w:val="24"/>
        </w:rPr>
        <w:t>………………………………………………………………………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40" w:leader="none"/>
          <w:tab w:val="left" w:pos="2322" w:leader="none"/>
        </w:tabs>
        <w:bidi w:val="0"/>
        <w:spacing w:lineRule="auto" w:line="240"/>
        <w:ind w:left="0" w:right="0" w:firstLine="680"/>
        <w:jc w:val="both"/>
        <w:rPr/>
      </w:pPr>
      <w:r>
        <w:rPr>
          <w:sz w:val="24"/>
        </w:rPr>
        <w:t>Выбор темы и уточнение 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40" w:leader="none"/>
          <w:tab w:val="left" w:pos="2322" w:leader="none"/>
        </w:tabs>
        <w:bidi w:val="0"/>
        <w:spacing w:lineRule="auto" w:line="240" w:before="139" w:after="0"/>
        <w:ind w:left="0" w:right="0" w:firstLine="680"/>
        <w:jc w:val="both"/>
        <w:rPr/>
      </w:pPr>
      <w:r>
        <w:rPr>
          <w:sz w:val="24"/>
        </w:rPr>
        <w:t>Сбор информации (где и как искал информацию)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40" w:leader="none"/>
          <w:tab w:val="left" w:pos="2322" w:leader="none"/>
        </w:tabs>
        <w:bidi w:val="0"/>
        <w:spacing w:lineRule="auto" w:line="240" w:before="137" w:after="0"/>
        <w:ind w:left="0" w:right="0" w:firstLine="680"/>
        <w:jc w:val="both"/>
        <w:rPr/>
      </w:pPr>
      <w:r>
        <w:rPr>
          <w:sz w:val="24"/>
        </w:rPr>
        <w:t>Изготовление продукта (что и как делал)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40" w:leader="none"/>
          <w:tab w:val="left" w:pos="2322" w:leader="none"/>
        </w:tabs>
        <w:bidi w:val="0"/>
        <w:spacing w:lineRule="auto" w:line="240" w:before="139" w:after="0"/>
        <w:ind w:left="0" w:right="0" w:firstLine="680"/>
        <w:jc w:val="both"/>
        <w:rPr/>
      </w:pPr>
      <w:r>
        <w:rPr>
          <w:sz w:val="24"/>
        </w:rPr>
        <w:t>Написание письменной части проекта (как это делал)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</w:t>
      </w:r>
    </w:p>
    <w:p>
      <w:pPr>
        <w:pStyle w:val="Normal"/>
        <w:widowControl w:val="false"/>
        <w:bidi w:val="0"/>
        <w:spacing w:lineRule="auto" w:line="240" w:before="137" w:after="0"/>
        <w:ind w:left="0" w:right="0" w:firstLine="680"/>
        <w:jc w:val="both"/>
        <w:rPr>
          <w:i/>
          <w:i/>
          <w:sz w:val="24"/>
        </w:rPr>
      </w:pPr>
      <w:r>
        <w:rPr>
          <w:i/>
          <w:sz w:val="24"/>
        </w:rPr>
        <w:t>Основная часть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55" w:leader="none"/>
        </w:tabs>
        <w:bidi w:val="0"/>
        <w:spacing w:lineRule="auto" w:line="240" w:before="139" w:after="0"/>
        <w:ind w:left="0" w:right="0" w:firstLine="680"/>
        <w:jc w:val="both"/>
        <w:rPr/>
      </w:pPr>
      <w:r>
        <w:rPr>
          <w:sz w:val="24"/>
        </w:rPr>
        <w:t>Я начал свою работу с того, что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55" w:leader="none"/>
        </w:tabs>
        <w:bidi w:val="0"/>
        <w:spacing w:lineRule="auto" w:line="240" w:before="137" w:after="0"/>
        <w:ind w:left="0" w:right="0" w:firstLine="680"/>
        <w:jc w:val="both"/>
        <w:rPr/>
      </w:pPr>
      <w:r>
        <w:rPr>
          <w:sz w:val="24"/>
        </w:rPr>
        <w:t>Потом я приступил к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55" w:leader="none"/>
        </w:tabs>
        <w:bidi w:val="0"/>
        <w:spacing w:lineRule="auto" w:line="240" w:before="139" w:after="0"/>
        <w:ind w:left="0" w:right="0" w:firstLine="680"/>
        <w:jc w:val="both"/>
        <w:rPr/>
      </w:pPr>
      <w:r>
        <w:rPr>
          <w:sz w:val="24"/>
        </w:rPr>
        <w:t>Я завершил работу тем,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что……………………………………………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55" w:leader="none"/>
        </w:tabs>
        <w:bidi w:val="0"/>
        <w:spacing w:lineRule="auto" w:line="240" w:before="137" w:after="0"/>
        <w:ind w:left="0" w:right="0" w:firstLine="680"/>
        <w:jc w:val="both"/>
        <w:rPr/>
      </w:pPr>
      <w:r>
        <w:rPr>
          <w:sz w:val="24"/>
        </w:rPr>
        <w:t>В ходе работы я столкнулся с такими проблемами: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55" w:leader="none"/>
        </w:tabs>
        <w:bidi w:val="0"/>
        <w:spacing w:lineRule="auto" w:line="240" w:before="140" w:after="0"/>
        <w:ind w:left="0" w:right="0" w:firstLine="680"/>
        <w:jc w:val="both"/>
        <w:rPr/>
      </w:pPr>
      <w:r>
        <w:rPr>
          <w:sz w:val="24"/>
        </w:rPr>
        <w:t>Чтобы справиться с возникшими проблемами, я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55" w:leader="none"/>
        </w:tabs>
        <w:bidi w:val="0"/>
        <w:spacing w:lineRule="auto" w:line="240" w:before="136" w:after="0"/>
        <w:ind w:left="0" w:right="0" w:firstLine="680"/>
        <w:jc w:val="both"/>
        <w:rPr/>
      </w:pPr>
      <w:r>
        <w:rPr>
          <w:sz w:val="24"/>
        </w:rPr>
        <w:t>Я отклонился от плана (указать, когда был нарушен график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работы)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55" w:leader="none"/>
        </w:tabs>
        <w:bidi w:val="0"/>
        <w:spacing w:lineRule="auto" w:line="240" w:before="140" w:after="0"/>
        <w:ind w:left="0" w:right="0" w:firstLine="680"/>
        <w:jc w:val="both"/>
        <w:rPr/>
      </w:pPr>
      <w:r>
        <w:rPr>
          <w:sz w:val="24"/>
        </w:rPr>
        <w:t>План моей работы был нарушен, потому что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55" w:leader="none"/>
        </w:tabs>
        <w:bidi w:val="0"/>
        <w:spacing w:lineRule="auto" w:line="240" w:before="136" w:after="0"/>
        <w:ind w:left="0" w:right="0" w:firstLine="680"/>
        <w:jc w:val="both"/>
        <w:rPr/>
      </w:pPr>
      <w:r>
        <w:rPr>
          <w:sz w:val="24"/>
        </w:rPr>
        <w:t>В ходе работы я принял решение изменить проектный продукт, так как</w:t>
      </w:r>
      <w:r>
        <w:rPr>
          <w:spacing w:val="-16"/>
          <w:sz w:val="24"/>
        </w:rPr>
        <w:t xml:space="preserve"> </w:t>
      </w:r>
      <w:r>
        <w:rPr>
          <w:sz w:val="24"/>
        </w:rPr>
        <w:t>……………………………………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55" w:leader="none"/>
        </w:tabs>
        <w:bidi w:val="0"/>
        <w:spacing w:lineRule="auto" w:line="240" w:before="140" w:after="0"/>
        <w:ind w:left="0" w:right="0" w:firstLine="680"/>
        <w:jc w:val="both"/>
        <w:rPr/>
      </w:pPr>
      <w:r>
        <w:rPr>
          <w:sz w:val="24"/>
        </w:rPr>
        <w:t>Но все же мне удалось достичь цели проекта, потому что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…………………………………………</w:t>
      </w:r>
    </w:p>
    <w:p>
      <w:pPr>
        <w:pStyle w:val="Normal"/>
        <w:widowControl w:val="false"/>
        <w:bidi w:val="0"/>
        <w:spacing w:lineRule="auto" w:line="240" w:before="136" w:after="0"/>
        <w:ind w:left="0" w:right="0" w:firstLine="680"/>
        <w:jc w:val="both"/>
        <w:rPr>
          <w:i/>
          <w:i/>
          <w:sz w:val="24"/>
        </w:rPr>
      </w:pPr>
      <w:r>
        <w:rPr>
          <w:i/>
          <w:sz w:val="24"/>
        </w:rPr>
        <w:t>Заключение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10" w:leader="none"/>
        </w:tabs>
        <w:bidi w:val="0"/>
        <w:spacing w:lineRule="auto" w:line="240" w:before="140" w:after="0"/>
        <w:ind w:left="0" w:right="0" w:firstLine="680"/>
        <w:jc w:val="both"/>
        <w:rPr>
          <w:sz w:val="24"/>
        </w:rPr>
      </w:pPr>
      <w:r>
        <w:rPr>
          <w:sz w:val="24"/>
        </w:rPr>
        <w:t>З</w:t>
      </w:r>
      <w:r>
        <w:rPr>
          <w:sz w:val="24"/>
        </w:rPr>
        <w:t>акончив проект, я могу сказать, что не все из того, что было задумано, получилось,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например………………………………………………………………..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10" w:leader="none"/>
        </w:tabs>
        <w:bidi w:val="0"/>
        <w:spacing w:lineRule="auto" w:line="240"/>
        <w:ind w:left="0" w:right="0" w:firstLine="680"/>
        <w:jc w:val="both"/>
        <w:rPr/>
      </w:pPr>
      <w:r>
        <w:rPr>
          <w:sz w:val="24"/>
        </w:rPr>
        <w:t>Это произошло, потому что</w:t>
      </w:r>
      <w:r>
        <w:rPr>
          <w:spacing w:val="55"/>
          <w:sz w:val="24"/>
        </w:rPr>
        <w:t xml:space="preserve"> </w:t>
      </w:r>
      <w:r>
        <w:rPr>
          <w:sz w:val="24"/>
        </w:rPr>
        <w:t>…………………………………………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10" w:leader="none"/>
        </w:tabs>
        <w:bidi w:val="0"/>
        <w:spacing w:lineRule="auto" w:line="240" w:before="137" w:after="0"/>
        <w:ind w:left="0" w:right="0" w:firstLine="680"/>
        <w:jc w:val="both"/>
        <w:rPr/>
      </w:pPr>
      <w:r>
        <w:rPr>
          <w:sz w:val="24"/>
        </w:rPr>
        <w:t>Если бы я начал работу заново, я бы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10" w:leader="none"/>
        </w:tabs>
        <w:bidi w:val="0"/>
        <w:spacing w:lineRule="auto" w:line="240" w:before="139" w:after="0"/>
        <w:ind w:left="0" w:right="0" w:firstLine="680"/>
        <w:jc w:val="both"/>
        <w:rPr/>
      </w:pPr>
      <w:r>
        <w:rPr>
          <w:sz w:val="24"/>
        </w:rPr>
        <w:t>Я думаю, что я решил проблему своего проекта, так</w:t>
      </w:r>
      <w:r>
        <w:rPr>
          <w:spacing w:val="-8"/>
          <w:sz w:val="24"/>
        </w:rPr>
        <w:t xml:space="preserve"> </w:t>
      </w:r>
      <w:r>
        <w:rPr>
          <w:sz w:val="24"/>
        </w:rPr>
        <w:t>как……………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10" w:leader="none"/>
        </w:tabs>
        <w:bidi w:val="0"/>
        <w:spacing w:lineRule="auto" w:line="240" w:before="137" w:after="0"/>
        <w:ind w:left="0" w:right="0" w:firstLine="680"/>
        <w:jc w:val="both"/>
        <w:rPr/>
      </w:pPr>
      <w:r>
        <w:rPr>
          <w:sz w:val="24"/>
        </w:rPr>
        <w:t>Работа над проектом показала мне, что (что узнал о проблеме, над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которой </w:t>
      </w:r>
      <w:r>
        <w:rPr/>
        <w:t>работал, узнал о себе)………………………………………………………………</w:t>
      </w:r>
    </w:p>
    <w:sectPr>
      <w:footerReference w:type="default" r:id="rId2"/>
      <w:type w:val="nextPage"/>
      <w:pgSz w:w="11906" w:h="16838"/>
      <w:pgMar w:left="1701" w:right="850" w:header="0" w:top="1134" w:footer="1134" w:bottom="1191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43" w:hanging="181"/>
      </w:pPr>
      <w:rPr>
        <w:sz w:val="24"/>
        <w:spacing w:val="-2"/>
        <w:szCs w:val="22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−"/>
      <w:lvlJc w:val="left"/>
      <w:pPr>
        <w:ind w:left="2322" w:hanging="360"/>
      </w:pPr>
      <w:rPr>
        <w:rFonts w:ascii="Wingdings" w:hAnsi="Wingdings" w:cs="Wingdings" w:hint="default"/>
        <w:sz w:val="24"/>
        <w:szCs w:val="24"/>
        <w:w w:val="100"/>
        <w:rFonts w:cs="Wingdings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4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17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03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6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97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27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4d165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4d1651"/>
    <w:pPr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4d165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4d1651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6"/>
    <w:qFormat/>
    <w:rsid w:val="004d1651"/>
    <w:rPr>
      <w:rFonts w:ascii="Times New Roman" w:hAnsi="Times New Roman" w:eastAsia="Times New Roman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4d1651"/>
    <w:pPr/>
    <w:rPr>
      <w:sz w:val="24"/>
      <w:szCs w:val="24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rsid w:val="004d1651"/>
    <w:pPr>
      <w:ind w:left="1382" w:hanging="0"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7"/>
    <w:rsid w:val="004d165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LibreOffice/6.3.0.4$Windows_x86 LibreOffice_project/057fc023c990d676a43019934386b85b21a9ee99</Application>
  <Pages>1</Pages>
  <Words>230</Words>
  <Characters>1334</Characters>
  <CharactersWithSpaces>1511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2020-12-02T15:45:00Z</dcterms:created>
  <dc:creator>Пользователь Windows</dc:creator>
  <dc:description/>
  <dc:language>ru-RU</dc:language>
  <cp:lastModifiedBy/>
  <dcterms:modified xsi:type="dcterms:W3CDTF">2020-12-19T13:15:02Z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